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 xml:space="preserve">Казахский национальный университет имени </w:t>
      </w:r>
      <w:proofErr w:type="spellStart"/>
      <w:r w:rsidRPr="00BA5D26">
        <w:rPr>
          <w:rFonts w:eastAsiaTheme="minorHAnsi"/>
          <w:lang w:eastAsia="en-US"/>
        </w:rPr>
        <w:t>аль-Фараби</w:t>
      </w:r>
      <w:proofErr w:type="spellEnd"/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Факультет географии и природопользования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Кафедра географии, землеустройства и кадастра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6B705A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Магистратура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lang w:eastAsia="en-US"/>
        </w:rPr>
      </w:pPr>
      <w:r w:rsidRPr="00BA5D26">
        <w:rPr>
          <w:rFonts w:eastAsiaTheme="minorHAnsi"/>
          <w:lang w:eastAsia="en-US"/>
        </w:rPr>
        <w:t>ПРОГРАММА</w:t>
      </w:r>
    </w:p>
    <w:p w:rsidR="00593526" w:rsidRDefault="00593526" w:rsidP="00C27356">
      <w:pPr>
        <w:jc w:val="center"/>
        <w:rPr>
          <w:b/>
        </w:rPr>
      </w:pPr>
      <w:bookmarkStart w:id="0" w:name="_GoBack"/>
      <w:bookmarkEnd w:id="0"/>
      <w:r>
        <w:rPr>
          <w:b/>
        </w:rPr>
        <w:t>«</w:t>
      </w:r>
      <w:r w:rsidR="00531C3F">
        <w:rPr>
          <w:b/>
        </w:rPr>
        <w:t xml:space="preserve">Управление природопользованием с применением </w:t>
      </w:r>
      <w:proofErr w:type="spellStart"/>
      <w:r w:rsidR="00531C3F">
        <w:rPr>
          <w:b/>
        </w:rPr>
        <w:t>геоинформационных</w:t>
      </w:r>
      <w:proofErr w:type="spellEnd"/>
      <w:r w:rsidR="00531C3F">
        <w:rPr>
          <w:b/>
        </w:rPr>
        <w:t xml:space="preserve"> технологий</w:t>
      </w:r>
      <w:r>
        <w:rPr>
          <w:b/>
        </w:rPr>
        <w:t xml:space="preserve">» </w:t>
      </w:r>
    </w:p>
    <w:p w:rsidR="00593526" w:rsidRDefault="00593526" w:rsidP="005C5F56">
      <w:pPr>
        <w:jc w:val="center"/>
        <w:rPr>
          <w:b/>
        </w:rPr>
      </w:pPr>
    </w:p>
    <w:p w:rsidR="005C5F56" w:rsidRDefault="00531C3F" w:rsidP="005C5F56">
      <w:pPr>
        <w:jc w:val="center"/>
        <w:rPr>
          <w:b/>
        </w:rPr>
      </w:pPr>
      <w:r>
        <w:rPr>
          <w:b/>
        </w:rPr>
        <w:t>«</w:t>
      </w:r>
      <w:r w:rsidRPr="00531C3F">
        <w:rPr>
          <w:b/>
        </w:rPr>
        <w:t>7</w:t>
      </w:r>
      <w:r>
        <w:rPr>
          <w:b/>
          <w:lang w:val="en-US"/>
        </w:rPr>
        <w:t>M</w:t>
      </w:r>
      <w:r>
        <w:rPr>
          <w:b/>
        </w:rPr>
        <w:t>0</w:t>
      </w:r>
      <w:r w:rsidRPr="00531C3F">
        <w:rPr>
          <w:b/>
        </w:rPr>
        <w:t>5204</w:t>
      </w:r>
      <w:r w:rsidR="005C5F56">
        <w:rPr>
          <w:b/>
        </w:rPr>
        <w:t xml:space="preserve"> – </w:t>
      </w:r>
      <w:proofErr w:type="spellStart"/>
      <w:r>
        <w:rPr>
          <w:b/>
        </w:rPr>
        <w:t>Геопространственное</w:t>
      </w:r>
      <w:proofErr w:type="spellEnd"/>
      <w:r>
        <w:rPr>
          <w:b/>
        </w:rPr>
        <w:t xml:space="preserve"> управление окружающей средой», 2 курс, а</w:t>
      </w:r>
      <w:r w:rsidR="005C5F56">
        <w:rPr>
          <w:b/>
        </w:rPr>
        <w:t>/о</w:t>
      </w: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BA5D2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BA5D26" w:rsidRPr="00BA5D26" w:rsidRDefault="005C5F56" w:rsidP="00BA5D26">
      <w:pPr>
        <w:spacing w:after="200" w:line="276" w:lineRule="auto"/>
        <w:jc w:val="center"/>
        <w:rPr>
          <w:rFonts w:eastAsiaTheme="minorHAnsi"/>
          <w:b/>
          <w:lang w:eastAsia="en-US"/>
        </w:rPr>
      </w:pPr>
      <w:proofErr w:type="spellStart"/>
      <w:r>
        <w:rPr>
          <w:rFonts w:eastAsiaTheme="minorHAnsi"/>
          <w:b/>
          <w:lang w:eastAsia="en-US"/>
        </w:rPr>
        <w:t>Алматы</w:t>
      </w:r>
      <w:proofErr w:type="spellEnd"/>
      <w:r>
        <w:rPr>
          <w:rFonts w:eastAsiaTheme="minorHAnsi"/>
          <w:b/>
          <w:lang w:eastAsia="en-US"/>
        </w:rPr>
        <w:t>, 2020</w:t>
      </w:r>
    </w:p>
    <w:p w:rsidR="0075641C" w:rsidRDefault="0075641C" w:rsidP="003C4A78">
      <w:pPr>
        <w:pStyle w:val="a5"/>
        <w:ind w:firstLine="360"/>
        <w:rPr>
          <w:b/>
          <w:szCs w:val="28"/>
          <w:lang w:val="kk-KZ"/>
        </w:rPr>
      </w:pPr>
    </w:p>
    <w:p w:rsidR="005C5F56" w:rsidRDefault="005C5F56" w:rsidP="003C4A78">
      <w:pPr>
        <w:pStyle w:val="a5"/>
        <w:ind w:firstLine="360"/>
        <w:rPr>
          <w:b/>
          <w:szCs w:val="28"/>
          <w:lang w:val="kk-KZ"/>
        </w:rPr>
      </w:pPr>
    </w:p>
    <w:p w:rsidR="00531C3F" w:rsidRPr="00531C3F" w:rsidRDefault="003C4A78" w:rsidP="00531C3F">
      <w:pPr>
        <w:pStyle w:val="a5"/>
        <w:ind w:firstLine="360"/>
        <w:rPr>
          <w:b/>
          <w:szCs w:val="28"/>
          <w:lang w:val="en-US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 </w:t>
      </w:r>
    </w:p>
    <w:p w:rsidR="00E83D6C" w:rsidRDefault="00531C3F" w:rsidP="00E83D6C">
      <w:pPr>
        <w:autoSpaceDE w:val="0"/>
        <w:autoSpaceDN w:val="0"/>
        <w:jc w:val="both"/>
        <w:rPr>
          <w:rStyle w:val="tlid-translation"/>
          <w:sz w:val="28"/>
          <w:szCs w:val="28"/>
          <w:lang/>
        </w:rPr>
      </w:pPr>
      <w:r w:rsidRPr="00531C3F">
        <w:rPr>
          <w:rStyle w:val="tlid-translation"/>
          <w:sz w:val="28"/>
          <w:szCs w:val="28"/>
          <w:lang/>
        </w:rPr>
        <w:t>Topic: Create a bitmap file, apply its formats. Gridding in cart</w:t>
      </w:r>
      <w:r>
        <w:rPr>
          <w:rStyle w:val="tlid-translation"/>
          <w:sz w:val="28"/>
          <w:szCs w:val="28"/>
          <w:lang/>
        </w:rPr>
        <w:t>ographic projections in the GIS</w:t>
      </w:r>
      <w:r>
        <w:rPr>
          <w:rStyle w:val="tlid-translation"/>
          <w:sz w:val="28"/>
          <w:szCs w:val="28"/>
          <w:lang/>
        </w:rPr>
        <w:tab/>
        <w:t>package</w:t>
      </w:r>
      <w:r>
        <w:rPr>
          <w:rStyle w:val="tlid-translation"/>
          <w:sz w:val="28"/>
          <w:szCs w:val="28"/>
          <w:lang/>
        </w:rPr>
        <w:tab/>
      </w:r>
      <w:proofErr w:type="spellStart"/>
      <w:r>
        <w:rPr>
          <w:rStyle w:val="tlid-translation"/>
          <w:sz w:val="28"/>
          <w:szCs w:val="28"/>
          <w:lang/>
        </w:rPr>
        <w:t>Arсgis</w:t>
      </w:r>
      <w:proofErr w:type="spellEnd"/>
      <w:r>
        <w:rPr>
          <w:rStyle w:val="tlid-translation"/>
          <w:sz w:val="28"/>
          <w:szCs w:val="28"/>
          <w:lang/>
        </w:rPr>
        <w:tab/>
      </w:r>
      <w:r w:rsidRPr="00531C3F">
        <w:rPr>
          <w:rStyle w:val="tlid-translation"/>
          <w:sz w:val="28"/>
          <w:szCs w:val="28"/>
          <w:lang/>
        </w:rPr>
        <w:t>9.3.</w:t>
      </w:r>
      <w:r>
        <w:rPr>
          <w:rStyle w:val="tlid-translation"/>
          <w:sz w:val="28"/>
          <w:szCs w:val="28"/>
          <w:lang/>
        </w:rPr>
        <w:tab/>
        <w:t>2</w:t>
      </w:r>
      <w:r>
        <w:rPr>
          <w:rStyle w:val="tlid-translation"/>
          <w:sz w:val="28"/>
          <w:szCs w:val="28"/>
          <w:lang/>
        </w:rPr>
        <w:tab/>
      </w:r>
      <w:r w:rsidRPr="00531C3F">
        <w:rPr>
          <w:rStyle w:val="tlid-translation"/>
          <w:sz w:val="28"/>
          <w:szCs w:val="28"/>
          <w:lang/>
        </w:rPr>
        <w:t>hours.</w:t>
      </w:r>
      <w:r w:rsidRPr="00531C3F">
        <w:rPr>
          <w:sz w:val="28"/>
          <w:szCs w:val="28"/>
          <w:lang/>
        </w:rPr>
        <w:br/>
      </w:r>
      <w:r w:rsidRPr="00531C3F">
        <w:rPr>
          <w:rStyle w:val="tlid-translation"/>
          <w:sz w:val="28"/>
          <w:szCs w:val="28"/>
          <w:lang/>
        </w:rPr>
        <w:t>Task: selecting a coordinate system and creating a spatial reference.</w:t>
      </w:r>
    </w:p>
    <w:p w:rsidR="00531C3F" w:rsidRPr="00531C3F" w:rsidRDefault="00531C3F" w:rsidP="00E83D6C">
      <w:pPr>
        <w:autoSpaceDE w:val="0"/>
        <w:autoSpaceDN w:val="0"/>
        <w:jc w:val="both"/>
        <w:rPr>
          <w:sz w:val="28"/>
          <w:szCs w:val="28"/>
          <w:lang w:val="en-US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 w:rsidR="007672C1">
        <w:rPr>
          <w:b/>
          <w:szCs w:val="28"/>
        </w:rPr>
        <w:t xml:space="preserve"> №2 </w:t>
      </w:r>
    </w:p>
    <w:p w:rsidR="006B24E0" w:rsidRDefault="00531C3F" w:rsidP="00E83D6C">
      <w:pPr>
        <w:shd w:val="clear" w:color="auto" w:fill="FFFFFF"/>
        <w:rPr>
          <w:rStyle w:val="tlid-translation"/>
          <w:sz w:val="28"/>
          <w:szCs w:val="28"/>
          <w:lang/>
        </w:rPr>
      </w:pPr>
      <w:r w:rsidRPr="00531C3F">
        <w:rPr>
          <w:rStyle w:val="tlid-translation"/>
          <w:sz w:val="28"/>
          <w:szCs w:val="28"/>
          <w:lang/>
        </w:rPr>
        <w:t xml:space="preserve">Topic: Working with layers. Create point features on training maps. Scale 1: 200000. </w:t>
      </w:r>
      <w:proofErr w:type="gramStart"/>
      <w:r w:rsidRPr="00531C3F">
        <w:rPr>
          <w:rStyle w:val="tlid-translation"/>
          <w:sz w:val="28"/>
          <w:szCs w:val="28"/>
          <w:lang/>
        </w:rPr>
        <w:t>Organization of attribute data in a table, its extension.</w:t>
      </w:r>
      <w:proofErr w:type="gramEnd"/>
      <w:r w:rsidRPr="00531C3F">
        <w:rPr>
          <w:rStyle w:val="tlid-translation"/>
          <w:sz w:val="28"/>
          <w:szCs w:val="28"/>
          <w:lang/>
        </w:rPr>
        <w:t xml:space="preserve"> 2 hours.</w:t>
      </w:r>
      <w:r w:rsidRPr="00531C3F">
        <w:rPr>
          <w:sz w:val="28"/>
          <w:szCs w:val="28"/>
          <w:lang/>
        </w:rPr>
        <w:br/>
      </w:r>
      <w:r w:rsidRPr="00531C3F">
        <w:rPr>
          <w:rStyle w:val="tlid-translation"/>
          <w:sz w:val="28"/>
          <w:szCs w:val="28"/>
          <w:lang/>
        </w:rPr>
        <w:t xml:space="preserve">Task: Create a point </w:t>
      </w:r>
      <w:proofErr w:type="spellStart"/>
      <w:r w:rsidRPr="00531C3F">
        <w:rPr>
          <w:rStyle w:val="tlid-translation"/>
          <w:sz w:val="28"/>
          <w:szCs w:val="28"/>
          <w:lang/>
        </w:rPr>
        <w:t>shapefile</w:t>
      </w:r>
      <w:proofErr w:type="spellEnd"/>
      <w:r w:rsidRPr="00531C3F">
        <w:rPr>
          <w:rStyle w:val="tlid-translation"/>
          <w:sz w:val="28"/>
          <w:szCs w:val="28"/>
          <w:lang/>
        </w:rPr>
        <w:t xml:space="preserve">. </w:t>
      </w:r>
      <w:proofErr w:type="gramStart"/>
      <w:r w:rsidRPr="00531C3F">
        <w:rPr>
          <w:rStyle w:val="tlid-translation"/>
          <w:sz w:val="28"/>
          <w:szCs w:val="28"/>
          <w:lang/>
        </w:rPr>
        <w:t>Working with the attribute table.</w:t>
      </w:r>
      <w:proofErr w:type="gramEnd"/>
      <w:r w:rsidRPr="00531C3F">
        <w:rPr>
          <w:rStyle w:val="tlid-translation"/>
          <w:sz w:val="28"/>
          <w:szCs w:val="28"/>
          <w:lang/>
        </w:rPr>
        <w:t xml:space="preserve"> </w:t>
      </w:r>
      <w:proofErr w:type="gramStart"/>
      <w:r w:rsidRPr="00531C3F">
        <w:rPr>
          <w:rStyle w:val="tlid-translation"/>
          <w:sz w:val="28"/>
          <w:szCs w:val="28"/>
          <w:lang/>
        </w:rPr>
        <w:t>Editing a layer.</w:t>
      </w:r>
      <w:proofErr w:type="gramEnd"/>
    </w:p>
    <w:p w:rsidR="00531C3F" w:rsidRPr="00531C3F" w:rsidRDefault="00531C3F" w:rsidP="00E83D6C">
      <w:pPr>
        <w:shd w:val="clear" w:color="auto" w:fill="FFFFFF"/>
        <w:rPr>
          <w:b/>
          <w:sz w:val="28"/>
          <w:szCs w:val="28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№3  </w:t>
      </w:r>
    </w:p>
    <w:p w:rsidR="009D5D7D" w:rsidRDefault="00531C3F" w:rsidP="00E83D6C">
      <w:pPr>
        <w:widowControl w:val="0"/>
        <w:shd w:val="clear" w:color="auto" w:fill="FFFFFF"/>
        <w:tabs>
          <w:tab w:val="num" w:pos="2040"/>
        </w:tabs>
        <w:jc w:val="both"/>
        <w:rPr>
          <w:rStyle w:val="tlid-translation"/>
          <w:sz w:val="28"/>
          <w:szCs w:val="28"/>
          <w:lang/>
        </w:rPr>
      </w:pPr>
      <w:r w:rsidRPr="00531C3F">
        <w:rPr>
          <w:rStyle w:val="tlid-translation"/>
          <w:sz w:val="28"/>
          <w:szCs w:val="28"/>
          <w:lang/>
        </w:rPr>
        <w:t xml:space="preserve">Topic: Digitize Linear Objects. Organize attribute data. </w:t>
      </w:r>
      <w:proofErr w:type="gramStart"/>
      <w:r w:rsidRPr="00531C3F">
        <w:rPr>
          <w:rStyle w:val="tlid-translation"/>
          <w:sz w:val="28"/>
          <w:szCs w:val="28"/>
          <w:lang/>
        </w:rPr>
        <w:t>Working with symbols.</w:t>
      </w:r>
      <w:proofErr w:type="gramEnd"/>
      <w:r w:rsidRPr="00531C3F">
        <w:rPr>
          <w:sz w:val="28"/>
          <w:szCs w:val="28"/>
          <w:lang/>
        </w:rPr>
        <w:br/>
      </w:r>
      <w:r w:rsidRPr="00531C3F">
        <w:rPr>
          <w:rStyle w:val="tlid-translation"/>
          <w:sz w:val="28"/>
          <w:szCs w:val="28"/>
          <w:lang/>
        </w:rPr>
        <w:t xml:space="preserve">Task: Create a Linear </w:t>
      </w:r>
      <w:proofErr w:type="spellStart"/>
      <w:r w:rsidRPr="00531C3F">
        <w:rPr>
          <w:rStyle w:val="tlid-translation"/>
          <w:sz w:val="28"/>
          <w:szCs w:val="28"/>
          <w:lang/>
        </w:rPr>
        <w:t>Shapefile</w:t>
      </w:r>
      <w:proofErr w:type="spellEnd"/>
      <w:r w:rsidRPr="00531C3F">
        <w:rPr>
          <w:rStyle w:val="tlid-translation"/>
          <w:sz w:val="28"/>
          <w:szCs w:val="28"/>
          <w:lang/>
        </w:rPr>
        <w:t xml:space="preserve">. </w:t>
      </w:r>
      <w:proofErr w:type="gramStart"/>
      <w:r w:rsidRPr="00531C3F">
        <w:rPr>
          <w:rStyle w:val="tlid-translation"/>
          <w:sz w:val="28"/>
          <w:szCs w:val="28"/>
          <w:lang/>
        </w:rPr>
        <w:t>Working with the attribute table.</w:t>
      </w:r>
      <w:proofErr w:type="gramEnd"/>
      <w:r w:rsidRPr="00531C3F">
        <w:rPr>
          <w:rStyle w:val="tlid-translation"/>
          <w:sz w:val="28"/>
          <w:szCs w:val="28"/>
          <w:lang/>
        </w:rPr>
        <w:t xml:space="preserve"> </w:t>
      </w:r>
      <w:proofErr w:type="gramStart"/>
      <w:r w:rsidRPr="00531C3F">
        <w:rPr>
          <w:rStyle w:val="tlid-translation"/>
          <w:sz w:val="28"/>
          <w:szCs w:val="28"/>
          <w:lang/>
        </w:rPr>
        <w:t>Editing a layer.</w:t>
      </w:r>
      <w:proofErr w:type="gramEnd"/>
    </w:p>
    <w:p w:rsidR="00531C3F" w:rsidRPr="00531C3F" w:rsidRDefault="00531C3F" w:rsidP="00E83D6C">
      <w:pPr>
        <w:widowControl w:val="0"/>
        <w:shd w:val="clear" w:color="auto" w:fill="FFFFFF"/>
        <w:tabs>
          <w:tab w:val="num" w:pos="2040"/>
        </w:tabs>
        <w:jc w:val="both"/>
        <w:rPr>
          <w:sz w:val="28"/>
          <w:szCs w:val="28"/>
          <w:lang w:val="en-US"/>
        </w:rPr>
      </w:pPr>
    </w:p>
    <w:p w:rsidR="003C4A78" w:rsidRPr="00531C3F" w:rsidRDefault="003C4A78" w:rsidP="003C4A78">
      <w:pPr>
        <w:pStyle w:val="a5"/>
        <w:ind w:firstLine="360"/>
        <w:rPr>
          <w:b/>
          <w:szCs w:val="28"/>
          <w:lang w:val="en-US"/>
        </w:rPr>
      </w:pPr>
      <w:r>
        <w:rPr>
          <w:b/>
          <w:szCs w:val="28"/>
          <w:lang w:val="kk-KZ"/>
        </w:rPr>
        <w:t>Лабораторная работа</w:t>
      </w:r>
      <w:r w:rsidRPr="00531C3F">
        <w:rPr>
          <w:b/>
          <w:szCs w:val="28"/>
          <w:lang w:val="en-US"/>
        </w:rPr>
        <w:t xml:space="preserve"> №4  </w:t>
      </w:r>
    </w:p>
    <w:p w:rsidR="00A93A57" w:rsidRDefault="00531C3F" w:rsidP="00531C3F">
      <w:pPr>
        <w:pStyle w:val="a5"/>
        <w:rPr>
          <w:rStyle w:val="tlid-translation"/>
          <w:lang/>
        </w:rPr>
      </w:pPr>
      <w:r>
        <w:rPr>
          <w:rStyle w:val="tlid-translation"/>
          <w:lang/>
        </w:rPr>
        <w:t xml:space="preserve">Topic: “Digit polygonal objects. Organize attribute data. </w:t>
      </w:r>
      <w:proofErr w:type="gramStart"/>
      <w:r>
        <w:rPr>
          <w:rStyle w:val="tlid-translation"/>
          <w:lang/>
        </w:rPr>
        <w:t>Working with symbols.</w:t>
      </w:r>
      <w:proofErr w:type="gramEnd"/>
      <w:r>
        <w:rPr>
          <w:rStyle w:val="tlid-translation"/>
          <w:lang/>
        </w:rPr>
        <w:t xml:space="preserve"> "</w:t>
      </w:r>
      <w:r>
        <w:rPr>
          <w:lang/>
        </w:rPr>
        <w:br/>
      </w:r>
      <w:r>
        <w:rPr>
          <w:rStyle w:val="tlid-translation"/>
          <w:lang/>
        </w:rPr>
        <w:t xml:space="preserve">Task: Create a polygon </w:t>
      </w:r>
      <w:proofErr w:type="spellStart"/>
      <w:r>
        <w:rPr>
          <w:rStyle w:val="tlid-translation"/>
          <w:lang/>
        </w:rPr>
        <w:t>shapefile</w:t>
      </w:r>
      <w:proofErr w:type="spellEnd"/>
      <w:r>
        <w:rPr>
          <w:rStyle w:val="tlid-translation"/>
          <w:lang/>
        </w:rPr>
        <w:t xml:space="preserve">. </w:t>
      </w:r>
      <w:proofErr w:type="gramStart"/>
      <w:r>
        <w:rPr>
          <w:rStyle w:val="tlid-translation"/>
          <w:lang/>
        </w:rPr>
        <w:t>Working with the attribute table.</w:t>
      </w:r>
      <w:proofErr w:type="gramEnd"/>
      <w:r>
        <w:rPr>
          <w:rStyle w:val="tlid-translation"/>
          <w:lang/>
        </w:rPr>
        <w:t xml:space="preserve"> </w:t>
      </w:r>
      <w:proofErr w:type="gramStart"/>
      <w:r>
        <w:rPr>
          <w:rStyle w:val="tlid-translation"/>
          <w:lang/>
        </w:rPr>
        <w:t>Editing a layer.</w:t>
      </w:r>
      <w:proofErr w:type="gramEnd"/>
      <w:r>
        <w:rPr>
          <w:rStyle w:val="tlid-translation"/>
          <w:lang/>
        </w:rPr>
        <w:t xml:space="preserve"> </w:t>
      </w:r>
      <w:proofErr w:type="gramStart"/>
      <w:r>
        <w:rPr>
          <w:rStyle w:val="tlid-translation"/>
          <w:lang/>
        </w:rPr>
        <w:t>Converting polygons to lines.</w:t>
      </w:r>
      <w:proofErr w:type="gramEnd"/>
    </w:p>
    <w:p w:rsidR="00531C3F" w:rsidRPr="00531C3F" w:rsidRDefault="00531C3F" w:rsidP="00531C3F">
      <w:pPr>
        <w:pStyle w:val="a5"/>
        <w:rPr>
          <w:b/>
          <w:szCs w:val="28"/>
          <w:lang w:val="en-US"/>
        </w:rPr>
      </w:pPr>
    </w:p>
    <w:p w:rsidR="003C4A78" w:rsidRDefault="003C4A78" w:rsidP="003C4A78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№5  </w:t>
      </w:r>
    </w:p>
    <w:p w:rsidR="00AB116C" w:rsidRDefault="00531C3F" w:rsidP="00531C3F">
      <w:pPr>
        <w:pStyle w:val="a5"/>
        <w:rPr>
          <w:rStyle w:val="tlid-translation"/>
          <w:lang/>
        </w:rPr>
      </w:pPr>
      <w:r>
        <w:rPr>
          <w:rStyle w:val="tlid-translation"/>
          <w:lang/>
        </w:rPr>
        <w:t xml:space="preserve">Topic: “Labeling objects. </w:t>
      </w:r>
      <w:proofErr w:type="gramStart"/>
      <w:r>
        <w:rPr>
          <w:rStyle w:val="tlid-translation"/>
          <w:lang/>
        </w:rPr>
        <w:t>Basic cartographic rules for labeling geographic objects."</w:t>
      </w:r>
      <w:proofErr w:type="gramEnd"/>
      <w:r>
        <w:rPr>
          <w:lang/>
        </w:rPr>
        <w:br/>
      </w:r>
      <w:r>
        <w:rPr>
          <w:rStyle w:val="tlid-translation"/>
          <w:lang/>
        </w:rPr>
        <w:t xml:space="preserve">Task: methods of labeling objects on the map. </w:t>
      </w:r>
      <w:proofErr w:type="gramStart"/>
      <w:r>
        <w:rPr>
          <w:rStyle w:val="tlid-translation"/>
          <w:lang/>
        </w:rPr>
        <w:t>Working with properties and styles of labels on the map.</w:t>
      </w:r>
      <w:proofErr w:type="gramEnd"/>
    </w:p>
    <w:p w:rsidR="00531C3F" w:rsidRPr="00531C3F" w:rsidRDefault="00531C3F" w:rsidP="00531C3F">
      <w:pPr>
        <w:pStyle w:val="a5"/>
        <w:rPr>
          <w:b/>
          <w:szCs w:val="28"/>
          <w:lang w:val="en-US"/>
        </w:rPr>
      </w:pPr>
    </w:p>
    <w:p w:rsidR="00AB27EB" w:rsidRPr="00531C3F" w:rsidRDefault="00AB27EB" w:rsidP="00AB27EB">
      <w:pPr>
        <w:pStyle w:val="a5"/>
        <w:ind w:firstLine="360"/>
        <w:rPr>
          <w:b/>
          <w:szCs w:val="28"/>
          <w:lang w:val="en-US"/>
        </w:rPr>
      </w:pPr>
      <w:r>
        <w:rPr>
          <w:b/>
          <w:szCs w:val="28"/>
          <w:lang w:val="kk-KZ"/>
        </w:rPr>
        <w:t>Лабораторная работа</w:t>
      </w:r>
      <w:r w:rsidRPr="00531C3F">
        <w:rPr>
          <w:b/>
          <w:szCs w:val="28"/>
          <w:lang w:val="en-US"/>
        </w:rPr>
        <w:t xml:space="preserve"> №6  </w:t>
      </w:r>
    </w:p>
    <w:p w:rsidR="006A415F" w:rsidRDefault="00531C3F" w:rsidP="00E83D6C">
      <w:pPr>
        <w:pStyle w:val="a5"/>
        <w:ind w:right="76"/>
        <w:rPr>
          <w:rStyle w:val="tlid-translation"/>
          <w:lang/>
        </w:rPr>
      </w:pPr>
      <w:r>
        <w:rPr>
          <w:rStyle w:val="tlid-translation"/>
          <w:lang/>
        </w:rPr>
        <w:t>Topic: Working</w:t>
      </w:r>
      <w:r>
        <w:rPr>
          <w:rStyle w:val="tlid-translation"/>
          <w:lang/>
        </w:rPr>
        <w:tab/>
        <w:t>with</w:t>
      </w:r>
      <w:r>
        <w:rPr>
          <w:rStyle w:val="tlid-translation"/>
          <w:lang/>
        </w:rPr>
        <w:tab/>
        <w:t>Layer</w:t>
      </w:r>
      <w:r>
        <w:rPr>
          <w:rStyle w:val="tlid-translation"/>
          <w:lang/>
        </w:rPr>
        <w:tab/>
        <w:t>Symbols</w:t>
      </w:r>
      <w:r>
        <w:rPr>
          <w:lang/>
        </w:rPr>
        <w:br/>
      </w:r>
      <w:r>
        <w:rPr>
          <w:rStyle w:val="tlid-translation"/>
          <w:lang/>
        </w:rPr>
        <w:t xml:space="preserve">Task: methods of labeling objects on the map. </w:t>
      </w:r>
      <w:proofErr w:type="gramStart"/>
      <w:r>
        <w:rPr>
          <w:rStyle w:val="tlid-translation"/>
          <w:lang/>
        </w:rPr>
        <w:t>Working with properties and styles of labels on the map.</w:t>
      </w:r>
      <w:proofErr w:type="gramEnd"/>
    </w:p>
    <w:p w:rsidR="00531C3F" w:rsidRPr="00531C3F" w:rsidRDefault="00531C3F" w:rsidP="00E83D6C">
      <w:pPr>
        <w:pStyle w:val="a5"/>
        <w:ind w:right="76"/>
        <w:rPr>
          <w:lang w:val="en-US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№7  </w:t>
      </w:r>
    </w:p>
    <w:p w:rsidR="00013774" w:rsidRDefault="00531C3F" w:rsidP="00531C3F">
      <w:pPr>
        <w:pStyle w:val="a5"/>
        <w:rPr>
          <w:rStyle w:val="tlid-translation"/>
          <w:lang/>
        </w:rPr>
      </w:pPr>
      <w:r>
        <w:rPr>
          <w:rStyle w:val="tlid-translation"/>
          <w:lang/>
        </w:rPr>
        <w:t>Topic:"Working</w:t>
      </w:r>
      <w:r>
        <w:rPr>
          <w:rStyle w:val="tlid-translation"/>
          <w:lang/>
        </w:rPr>
        <w:tab/>
        <w:t>with</w:t>
      </w:r>
      <w:r>
        <w:rPr>
          <w:rStyle w:val="tlid-translation"/>
          <w:lang/>
        </w:rPr>
        <w:tab/>
        <w:t>the</w:t>
      </w:r>
      <w:r>
        <w:rPr>
          <w:rStyle w:val="tlid-translation"/>
          <w:lang/>
        </w:rPr>
        <w:tab/>
      </w:r>
      <w:proofErr w:type="spellStart"/>
      <w:r>
        <w:rPr>
          <w:rStyle w:val="tlid-translation"/>
          <w:lang/>
        </w:rPr>
        <w:t>Maplex</w:t>
      </w:r>
      <w:proofErr w:type="spellEnd"/>
      <w:r>
        <w:rPr>
          <w:rStyle w:val="tlid-translation"/>
          <w:lang/>
        </w:rPr>
        <w:tab/>
        <w:t>Module"</w:t>
      </w:r>
      <w:r>
        <w:rPr>
          <w:lang/>
        </w:rPr>
        <w:br/>
      </w:r>
      <w:r>
        <w:rPr>
          <w:rStyle w:val="tlid-translation"/>
          <w:lang/>
        </w:rPr>
        <w:t xml:space="preserve">Assignment: Exploring label properties and </w:t>
      </w:r>
      <w:proofErr w:type="spellStart"/>
      <w:r>
        <w:rPr>
          <w:rStyle w:val="tlid-translation"/>
          <w:lang/>
        </w:rPr>
        <w:t>Maplex</w:t>
      </w:r>
      <w:proofErr w:type="spellEnd"/>
      <w:r>
        <w:rPr>
          <w:rStyle w:val="tlid-translation"/>
          <w:lang/>
        </w:rPr>
        <w:t xml:space="preserve"> functionality. </w:t>
      </w:r>
      <w:proofErr w:type="gramStart"/>
      <w:r>
        <w:rPr>
          <w:rStyle w:val="tlid-translation"/>
          <w:lang/>
        </w:rPr>
        <w:t>Weight, label category, etc.</w:t>
      </w:r>
      <w:proofErr w:type="gramEnd"/>
    </w:p>
    <w:p w:rsidR="00531C3F" w:rsidRPr="00531C3F" w:rsidRDefault="00531C3F" w:rsidP="00531C3F">
      <w:pPr>
        <w:pStyle w:val="a5"/>
        <w:rPr>
          <w:b/>
          <w:szCs w:val="28"/>
          <w:lang w:val="en-US"/>
        </w:rPr>
      </w:pPr>
    </w:p>
    <w:p w:rsidR="00AB27EB" w:rsidRPr="00531C3F" w:rsidRDefault="00AB27EB" w:rsidP="00AB27EB">
      <w:pPr>
        <w:pStyle w:val="a5"/>
        <w:ind w:firstLine="360"/>
        <w:rPr>
          <w:b/>
          <w:szCs w:val="28"/>
          <w:lang w:val="en-US"/>
        </w:rPr>
      </w:pPr>
      <w:r>
        <w:rPr>
          <w:b/>
          <w:szCs w:val="28"/>
          <w:lang w:val="kk-KZ"/>
        </w:rPr>
        <w:t>Лабораторная работа</w:t>
      </w:r>
      <w:r w:rsidRPr="00531C3F">
        <w:rPr>
          <w:b/>
          <w:szCs w:val="28"/>
          <w:lang w:val="en-US"/>
        </w:rPr>
        <w:t xml:space="preserve"> №8  </w:t>
      </w:r>
    </w:p>
    <w:p w:rsidR="00013774" w:rsidRDefault="00531C3F" w:rsidP="00AB27EB">
      <w:pPr>
        <w:pStyle w:val="a5"/>
        <w:ind w:right="535"/>
        <w:rPr>
          <w:rStyle w:val="tlid-translation"/>
          <w:lang/>
        </w:rPr>
      </w:pPr>
      <w:r>
        <w:rPr>
          <w:rStyle w:val="tlid-translation"/>
          <w:lang/>
        </w:rPr>
        <w:t xml:space="preserve">Topic: “Creating a database. </w:t>
      </w:r>
      <w:proofErr w:type="gramStart"/>
      <w:r>
        <w:rPr>
          <w:rStyle w:val="tlid-translation"/>
          <w:lang/>
        </w:rPr>
        <w:t>Working with the database.</w:t>
      </w:r>
      <w:proofErr w:type="gramEnd"/>
      <w:r>
        <w:rPr>
          <w:rStyle w:val="tlid-translation"/>
          <w:lang/>
        </w:rPr>
        <w:t xml:space="preserve"> </w:t>
      </w:r>
      <w:proofErr w:type="gramStart"/>
      <w:r>
        <w:rPr>
          <w:rStyle w:val="tlid-translation"/>
          <w:lang/>
        </w:rPr>
        <w:t xml:space="preserve">Converting </w:t>
      </w:r>
      <w:proofErr w:type="spellStart"/>
      <w:r>
        <w:rPr>
          <w:rStyle w:val="tlid-translation"/>
          <w:lang/>
        </w:rPr>
        <w:t>shapefiles</w:t>
      </w:r>
      <w:proofErr w:type="spellEnd"/>
      <w:r>
        <w:rPr>
          <w:rStyle w:val="tlid-translation"/>
          <w:lang/>
        </w:rPr>
        <w:t xml:space="preserve"> to a </w:t>
      </w:r>
      <w:proofErr w:type="spellStart"/>
      <w:r>
        <w:rPr>
          <w:rStyle w:val="tlid-translation"/>
          <w:lang/>
        </w:rPr>
        <w:t>geodatabase</w:t>
      </w:r>
      <w:proofErr w:type="spellEnd"/>
      <w:r>
        <w:rPr>
          <w:rStyle w:val="tlid-translation"/>
          <w:lang/>
        </w:rPr>
        <w:t>.</w:t>
      </w:r>
      <w:proofErr w:type="gramEnd"/>
      <w:r>
        <w:rPr>
          <w:rStyle w:val="tlid-translation"/>
          <w:lang/>
        </w:rPr>
        <w:t xml:space="preserve"> Creating Feature Classes "</w:t>
      </w:r>
      <w:r>
        <w:rPr>
          <w:lang/>
        </w:rPr>
        <w:br/>
      </w:r>
      <w:r>
        <w:rPr>
          <w:rStyle w:val="tlid-translation"/>
          <w:lang/>
        </w:rPr>
        <w:t xml:space="preserve">Assignment: Create a database, feature datasets, and feature classes. </w:t>
      </w:r>
      <w:proofErr w:type="gramStart"/>
      <w:r>
        <w:rPr>
          <w:rStyle w:val="tlid-translation"/>
          <w:lang/>
        </w:rPr>
        <w:t xml:space="preserve">Converting </w:t>
      </w:r>
      <w:proofErr w:type="spellStart"/>
      <w:r>
        <w:rPr>
          <w:rStyle w:val="tlid-translation"/>
          <w:lang/>
        </w:rPr>
        <w:t>shapefiles</w:t>
      </w:r>
      <w:proofErr w:type="spellEnd"/>
      <w:r>
        <w:rPr>
          <w:rStyle w:val="tlid-translation"/>
          <w:lang/>
        </w:rPr>
        <w:t xml:space="preserve"> to a </w:t>
      </w:r>
      <w:proofErr w:type="spellStart"/>
      <w:r>
        <w:rPr>
          <w:rStyle w:val="tlid-translation"/>
          <w:lang/>
        </w:rPr>
        <w:t>geodatabase</w:t>
      </w:r>
      <w:proofErr w:type="spellEnd"/>
      <w:r>
        <w:rPr>
          <w:rStyle w:val="tlid-translation"/>
          <w:lang/>
        </w:rPr>
        <w:t>.</w:t>
      </w:r>
      <w:proofErr w:type="gramEnd"/>
    </w:p>
    <w:p w:rsidR="00531C3F" w:rsidRPr="008758AC" w:rsidRDefault="00531C3F" w:rsidP="00AB27EB">
      <w:pPr>
        <w:pStyle w:val="a5"/>
        <w:ind w:right="535"/>
      </w:pPr>
    </w:p>
    <w:p w:rsidR="00AB27EB" w:rsidRPr="00531C3F" w:rsidRDefault="00AB27EB" w:rsidP="00AB27EB">
      <w:pPr>
        <w:pStyle w:val="a5"/>
        <w:ind w:firstLine="360"/>
        <w:rPr>
          <w:b/>
          <w:szCs w:val="28"/>
          <w:lang w:val="en-US"/>
        </w:rPr>
      </w:pPr>
      <w:r>
        <w:rPr>
          <w:b/>
          <w:szCs w:val="28"/>
          <w:lang w:val="kk-KZ"/>
        </w:rPr>
        <w:t>Лабораторная работа</w:t>
      </w:r>
      <w:r w:rsidRPr="00531C3F">
        <w:rPr>
          <w:b/>
          <w:szCs w:val="28"/>
          <w:lang w:val="en-US"/>
        </w:rPr>
        <w:t xml:space="preserve"> №9  </w:t>
      </w:r>
    </w:p>
    <w:p w:rsidR="00054E7C" w:rsidRDefault="00531C3F" w:rsidP="00AB27EB">
      <w:pPr>
        <w:pStyle w:val="a5"/>
        <w:ind w:firstLine="360"/>
        <w:rPr>
          <w:rStyle w:val="tlid-translation"/>
          <w:lang/>
        </w:rPr>
      </w:pPr>
      <w:r>
        <w:rPr>
          <w:rStyle w:val="tlid-translation"/>
          <w:lang/>
        </w:rPr>
        <w:t>Topic: Working with annotations. Translate labels to annotations</w:t>
      </w:r>
      <w:r>
        <w:rPr>
          <w:lang/>
        </w:rPr>
        <w:br/>
      </w:r>
      <w:r>
        <w:rPr>
          <w:rStyle w:val="tlid-translation"/>
          <w:lang/>
        </w:rPr>
        <w:t xml:space="preserve">Task: create annotations. </w:t>
      </w:r>
      <w:proofErr w:type="gramStart"/>
      <w:r>
        <w:rPr>
          <w:rStyle w:val="tlid-translation"/>
          <w:lang/>
        </w:rPr>
        <w:t>Types of annotations and methods of saving them.</w:t>
      </w:r>
      <w:proofErr w:type="gramEnd"/>
    </w:p>
    <w:p w:rsidR="00531C3F" w:rsidRDefault="00531C3F" w:rsidP="00AB27EB">
      <w:pPr>
        <w:pStyle w:val="a5"/>
        <w:ind w:firstLine="360"/>
        <w:rPr>
          <w:b/>
          <w:szCs w:val="28"/>
        </w:rPr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№10  </w:t>
      </w:r>
    </w:p>
    <w:p w:rsidR="00CF4FCC" w:rsidRDefault="00531C3F" w:rsidP="00CF4FCC">
      <w:pPr>
        <w:pStyle w:val="a5"/>
        <w:rPr>
          <w:rStyle w:val="tlid-translation"/>
          <w:lang/>
        </w:rPr>
      </w:pPr>
      <w:r>
        <w:rPr>
          <w:rStyle w:val="tlid-translation"/>
          <w:lang/>
        </w:rPr>
        <w:t>Topic</w:t>
      </w:r>
      <w:r w:rsidRPr="00531C3F">
        <w:rPr>
          <w:rStyle w:val="tlid-translation"/>
        </w:rPr>
        <w:t>: “</w:t>
      </w:r>
      <w:r>
        <w:rPr>
          <w:rStyle w:val="tlid-translation"/>
          <w:lang/>
        </w:rPr>
        <w:t>Map</w:t>
      </w:r>
      <w:r w:rsidRPr="00531C3F">
        <w:rPr>
          <w:rStyle w:val="tlid-translation"/>
        </w:rPr>
        <w:t xml:space="preserve"> </w:t>
      </w:r>
      <w:r>
        <w:rPr>
          <w:rStyle w:val="tlid-translation"/>
          <w:lang/>
        </w:rPr>
        <w:t>layout</w:t>
      </w:r>
      <w:r w:rsidRPr="00531C3F">
        <w:rPr>
          <w:rStyle w:val="tlid-translation"/>
        </w:rPr>
        <w:t xml:space="preserve">. </w:t>
      </w:r>
      <w:proofErr w:type="gramStart"/>
      <w:r>
        <w:rPr>
          <w:rStyle w:val="tlid-translation"/>
          <w:lang/>
        </w:rPr>
        <w:t>Card templates.</w:t>
      </w:r>
      <w:proofErr w:type="gramEnd"/>
      <w:r>
        <w:rPr>
          <w:rStyle w:val="tlid-translation"/>
          <w:lang/>
        </w:rPr>
        <w:t xml:space="preserve"> Ways to print a training card "</w:t>
      </w:r>
      <w:r>
        <w:rPr>
          <w:lang/>
        </w:rPr>
        <w:br/>
      </w:r>
      <w:r>
        <w:rPr>
          <w:rStyle w:val="tlid-translation"/>
          <w:lang/>
        </w:rPr>
        <w:t xml:space="preserve">Task: Map layout. Elements of the map layout: legend, title, north arrow, scale bar, etc. Use ready-made map templates and create your own template. </w:t>
      </w:r>
      <w:proofErr w:type="gramStart"/>
      <w:r>
        <w:rPr>
          <w:rStyle w:val="tlid-translation"/>
          <w:lang/>
        </w:rPr>
        <w:t>Card printing.</w:t>
      </w:r>
      <w:proofErr w:type="gramEnd"/>
    </w:p>
    <w:p w:rsidR="00531C3F" w:rsidRPr="00CF4FCC" w:rsidRDefault="00531C3F" w:rsidP="00CF4FCC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№11  </w:t>
      </w:r>
    </w:p>
    <w:p w:rsidR="001C2B52" w:rsidRDefault="00531C3F" w:rsidP="00091DF8">
      <w:pPr>
        <w:pStyle w:val="a5"/>
        <w:rPr>
          <w:rStyle w:val="tlid-translation"/>
          <w:lang/>
        </w:rPr>
      </w:pPr>
      <w:r>
        <w:rPr>
          <w:rStyle w:val="tlid-translation"/>
          <w:lang/>
        </w:rPr>
        <w:t>Topic</w:t>
      </w:r>
      <w:r>
        <w:rPr>
          <w:rStyle w:val="tlid-translation"/>
        </w:rPr>
        <w:t>:</w:t>
      </w:r>
      <w:r w:rsidRPr="00531C3F">
        <w:rPr>
          <w:rStyle w:val="tlid-translation"/>
        </w:rPr>
        <w:t>"</w:t>
      </w:r>
      <w:r>
        <w:rPr>
          <w:rStyle w:val="tlid-translation"/>
          <w:lang/>
        </w:rPr>
        <w:t>Map</w:t>
      </w:r>
      <w:r>
        <w:rPr>
          <w:rStyle w:val="tlid-translation"/>
          <w:lang w:val="en-US"/>
        </w:rPr>
        <w:tab/>
      </w:r>
      <w:r>
        <w:rPr>
          <w:rStyle w:val="tlid-translation"/>
          <w:lang/>
        </w:rPr>
        <w:t>Topology</w:t>
      </w:r>
      <w:r w:rsidRPr="00531C3F">
        <w:rPr>
          <w:rStyle w:val="tlid-translation"/>
        </w:rPr>
        <w:t>".</w:t>
      </w:r>
      <w:r w:rsidRPr="00531C3F">
        <w:br/>
      </w:r>
      <w:r>
        <w:rPr>
          <w:rStyle w:val="tlid-translation"/>
          <w:lang/>
        </w:rPr>
        <w:t>Task: Creating a topology. Checking map layers for topological correctness. Selection of cartographic rules</w:t>
      </w:r>
    </w:p>
    <w:p w:rsidR="00531C3F" w:rsidRPr="00AB27EB" w:rsidRDefault="00531C3F" w:rsidP="00091DF8">
      <w:pPr>
        <w:pStyle w:val="a5"/>
      </w:pPr>
    </w:p>
    <w:p w:rsidR="00AB27EB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№12  </w:t>
      </w:r>
    </w:p>
    <w:p w:rsidR="001C2B52" w:rsidRDefault="00531C3F" w:rsidP="00531C3F">
      <w:pPr>
        <w:pStyle w:val="a5"/>
        <w:rPr>
          <w:rStyle w:val="tlid-translation"/>
          <w:lang/>
        </w:rPr>
      </w:pPr>
      <w:r>
        <w:rPr>
          <w:rStyle w:val="tlid-translation"/>
          <w:lang/>
        </w:rPr>
        <w:t>Topic: "Display the qualitative and quantitative characteristics of phenomena on maps."</w:t>
      </w:r>
      <w:r>
        <w:rPr>
          <w:lang/>
        </w:rPr>
        <w:br/>
      </w:r>
      <w:r>
        <w:rPr>
          <w:rStyle w:val="tlid-translation"/>
          <w:lang/>
        </w:rPr>
        <w:t xml:space="preserve">Task: Create charts on the map (pie, column and stack). </w:t>
      </w:r>
      <w:proofErr w:type="gramStart"/>
      <w:r>
        <w:rPr>
          <w:rStyle w:val="tlid-translation"/>
          <w:lang/>
        </w:rPr>
        <w:t>Working with the "Connection and communications" function.</w:t>
      </w:r>
      <w:proofErr w:type="gramEnd"/>
    </w:p>
    <w:p w:rsidR="00531C3F" w:rsidRDefault="00531C3F" w:rsidP="00531C3F">
      <w:pPr>
        <w:pStyle w:val="a5"/>
        <w:rPr>
          <w:b/>
          <w:szCs w:val="28"/>
          <w:lang w:val="kk-KZ"/>
        </w:rPr>
      </w:pPr>
    </w:p>
    <w:p w:rsidR="00AB27EB" w:rsidRPr="00531C3F" w:rsidRDefault="00AB27EB" w:rsidP="00AB27EB">
      <w:pPr>
        <w:pStyle w:val="a5"/>
        <w:ind w:firstLine="360"/>
        <w:rPr>
          <w:b/>
          <w:szCs w:val="28"/>
          <w:lang w:val="en-US"/>
        </w:rPr>
      </w:pPr>
      <w:r>
        <w:rPr>
          <w:b/>
          <w:szCs w:val="28"/>
          <w:lang w:val="kk-KZ"/>
        </w:rPr>
        <w:t>Лабораторная работа</w:t>
      </w:r>
      <w:r w:rsidRPr="00531C3F">
        <w:rPr>
          <w:b/>
          <w:szCs w:val="28"/>
          <w:lang w:val="en-US"/>
        </w:rPr>
        <w:t xml:space="preserve"> №13  </w:t>
      </w:r>
    </w:p>
    <w:p w:rsidR="00350C29" w:rsidRDefault="00531C3F" w:rsidP="00531C3F">
      <w:pPr>
        <w:pStyle w:val="a5"/>
        <w:rPr>
          <w:lang/>
        </w:rPr>
      </w:pPr>
      <w:r>
        <w:rPr>
          <w:rStyle w:val="tlid-translation"/>
          <w:lang/>
        </w:rPr>
        <w:t xml:space="preserve">Topic: "What's New in </w:t>
      </w:r>
      <w:proofErr w:type="spellStart"/>
      <w:r>
        <w:rPr>
          <w:rStyle w:val="tlid-translation"/>
          <w:lang/>
        </w:rPr>
        <w:t>ArcGIS</w:t>
      </w:r>
      <w:proofErr w:type="spellEnd"/>
      <w:r>
        <w:rPr>
          <w:rStyle w:val="tlid-translation"/>
          <w:lang/>
        </w:rPr>
        <w:t xml:space="preserve"> </w:t>
      </w:r>
      <w:proofErr w:type="gramStart"/>
      <w:r>
        <w:rPr>
          <w:rStyle w:val="tlid-translation"/>
          <w:lang/>
        </w:rPr>
        <w:t>Online</w:t>
      </w:r>
      <w:proofErr w:type="gramEnd"/>
      <w:r>
        <w:rPr>
          <w:rStyle w:val="tlid-translation"/>
          <w:lang/>
        </w:rPr>
        <w:t>"</w:t>
      </w:r>
    </w:p>
    <w:p w:rsidR="00531C3F" w:rsidRDefault="00531C3F" w:rsidP="00531C3F">
      <w:pPr>
        <w:pStyle w:val="a5"/>
        <w:rPr>
          <w:b/>
          <w:szCs w:val="28"/>
          <w:lang w:val="kk-KZ"/>
        </w:rPr>
      </w:pPr>
    </w:p>
    <w:p w:rsidR="00AB27EB" w:rsidRPr="00531C3F" w:rsidRDefault="00AB27EB" w:rsidP="00AB27EB">
      <w:pPr>
        <w:pStyle w:val="a5"/>
        <w:ind w:firstLine="360"/>
        <w:rPr>
          <w:b/>
          <w:szCs w:val="28"/>
          <w:lang w:val="en-US"/>
        </w:rPr>
      </w:pPr>
      <w:r>
        <w:rPr>
          <w:b/>
          <w:szCs w:val="28"/>
          <w:lang w:val="kk-KZ"/>
        </w:rPr>
        <w:t>Лабораторная работа</w:t>
      </w:r>
      <w:r w:rsidRPr="00531C3F">
        <w:rPr>
          <w:b/>
          <w:szCs w:val="28"/>
          <w:lang w:val="en-US"/>
        </w:rPr>
        <w:t xml:space="preserve"> №14  </w:t>
      </w:r>
    </w:p>
    <w:p w:rsidR="00350C29" w:rsidRDefault="00531C3F" w:rsidP="001B10FC">
      <w:pPr>
        <w:pStyle w:val="a5"/>
        <w:rPr>
          <w:rStyle w:val="tlid-translation"/>
          <w:lang/>
        </w:rPr>
      </w:pPr>
      <w:r>
        <w:rPr>
          <w:rStyle w:val="tlid-translation"/>
          <w:lang/>
        </w:rPr>
        <w:t>Topic:"Additional</w:t>
      </w:r>
      <w:r>
        <w:rPr>
          <w:rStyle w:val="tlid-translation"/>
          <w:lang/>
        </w:rPr>
        <w:tab/>
        <w:t>modules"</w:t>
      </w:r>
      <w:r>
        <w:rPr>
          <w:lang/>
        </w:rPr>
        <w:br/>
      </w:r>
      <w:r>
        <w:rPr>
          <w:rStyle w:val="tlid-translation"/>
          <w:lang/>
        </w:rPr>
        <w:t>Assignment: Working with Toolbox. Exploring the tools of additional GIS modules</w:t>
      </w:r>
    </w:p>
    <w:p w:rsidR="00531C3F" w:rsidRPr="00531C3F" w:rsidRDefault="00531C3F" w:rsidP="001B10FC">
      <w:pPr>
        <w:pStyle w:val="a5"/>
        <w:rPr>
          <w:lang w:val="en-US"/>
        </w:rPr>
      </w:pPr>
    </w:p>
    <w:p w:rsidR="00D45801" w:rsidRDefault="00AB27EB" w:rsidP="00AB27EB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Лабораторная работа</w:t>
      </w:r>
      <w:r>
        <w:rPr>
          <w:b/>
          <w:szCs w:val="28"/>
        </w:rPr>
        <w:t xml:space="preserve"> №15</w:t>
      </w:r>
    </w:p>
    <w:p w:rsidR="00350C29" w:rsidRPr="00531C3F" w:rsidRDefault="00531C3F" w:rsidP="00531C3F">
      <w:pPr>
        <w:pStyle w:val="a5"/>
        <w:rPr>
          <w:b/>
          <w:szCs w:val="28"/>
          <w:lang w:val="en-US"/>
        </w:rPr>
      </w:pPr>
      <w:r>
        <w:rPr>
          <w:rStyle w:val="tlid-translation"/>
          <w:lang/>
        </w:rPr>
        <w:t>Topic: Working with Google Earth converting geographic data</w:t>
      </w:r>
      <w:r>
        <w:rPr>
          <w:lang/>
        </w:rPr>
        <w:br/>
      </w:r>
      <w:r>
        <w:rPr>
          <w:rStyle w:val="tlid-translation"/>
          <w:lang/>
        </w:rPr>
        <w:t xml:space="preserve">Task: Converting and working with </w:t>
      </w:r>
      <w:proofErr w:type="spellStart"/>
      <w:r>
        <w:rPr>
          <w:rStyle w:val="tlid-translation"/>
          <w:lang/>
        </w:rPr>
        <w:t>kml</w:t>
      </w:r>
      <w:proofErr w:type="spellEnd"/>
      <w:r>
        <w:rPr>
          <w:rStyle w:val="tlid-translation"/>
          <w:lang/>
        </w:rPr>
        <w:t xml:space="preserve"> format. Create words in </w:t>
      </w:r>
      <w:proofErr w:type="spellStart"/>
      <w:r>
        <w:rPr>
          <w:rStyle w:val="tlid-translation"/>
          <w:lang/>
        </w:rPr>
        <w:t>kml</w:t>
      </w:r>
      <w:proofErr w:type="spellEnd"/>
      <w:r>
        <w:rPr>
          <w:rStyle w:val="tlid-translation"/>
          <w:lang/>
        </w:rPr>
        <w:t xml:space="preserve"> and translate in Google Earth</w:t>
      </w:r>
    </w:p>
    <w:p w:rsidR="00AB27EB" w:rsidRPr="00531C3F" w:rsidRDefault="00AB27EB" w:rsidP="00E83D6C">
      <w:pPr>
        <w:jc w:val="both"/>
        <w:rPr>
          <w:lang w:val="en-US" w:bidi="en-US"/>
        </w:rPr>
      </w:pPr>
    </w:p>
    <w:p w:rsidR="001C7921" w:rsidRPr="00531C3F" w:rsidRDefault="001C7921" w:rsidP="00E83D6C">
      <w:pPr>
        <w:jc w:val="both"/>
        <w:rPr>
          <w:lang w:val="en-US" w:bidi="en-US"/>
        </w:rPr>
      </w:pPr>
    </w:p>
    <w:p w:rsidR="001C7921" w:rsidRPr="00531C3F" w:rsidRDefault="001C7921" w:rsidP="00E83D6C">
      <w:pPr>
        <w:jc w:val="both"/>
        <w:rPr>
          <w:lang w:val="en-US" w:bidi="en-US"/>
        </w:rPr>
      </w:pPr>
    </w:p>
    <w:p w:rsidR="001C7921" w:rsidRDefault="001C7921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Default="00531C3F" w:rsidP="00E83D6C">
      <w:pPr>
        <w:jc w:val="both"/>
        <w:rPr>
          <w:lang w:val="en-US" w:bidi="en-US"/>
        </w:rPr>
      </w:pPr>
    </w:p>
    <w:p w:rsidR="00531C3F" w:rsidRPr="00531C3F" w:rsidRDefault="00531C3F" w:rsidP="00E83D6C">
      <w:pPr>
        <w:jc w:val="both"/>
        <w:rPr>
          <w:lang w:val="en-US" w:bidi="en-US"/>
        </w:rPr>
      </w:pPr>
    </w:p>
    <w:p w:rsidR="001C7921" w:rsidRPr="00531C3F" w:rsidRDefault="001C7921" w:rsidP="00E83D6C">
      <w:pPr>
        <w:jc w:val="both"/>
        <w:rPr>
          <w:lang w:val="en-US" w:bidi="en-US"/>
        </w:rPr>
      </w:pPr>
    </w:p>
    <w:p w:rsidR="003C4A78" w:rsidRPr="00B36D36" w:rsidRDefault="00457A84" w:rsidP="00974FD6">
      <w:pPr>
        <w:pStyle w:val="a5"/>
        <w:rPr>
          <w:b/>
          <w:szCs w:val="28"/>
        </w:rPr>
      </w:pPr>
      <w:r w:rsidRPr="00B36D36">
        <w:rPr>
          <w:b/>
          <w:szCs w:val="28"/>
        </w:rPr>
        <w:t>Литература:</w:t>
      </w:r>
    </w:p>
    <w:p w:rsidR="00531C3F" w:rsidRPr="00531C3F" w:rsidRDefault="00531C3F" w:rsidP="00531C3F">
      <w:pPr>
        <w:pStyle w:val="a5"/>
        <w:rPr>
          <w:szCs w:val="28"/>
        </w:rPr>
      </w:pPr>
      <w:r w:rsidRPr="00531C3F">
        <w:rPr>
          <w:szCs w:val="28"/>
        </w:rPr>
        <w:t xml:space="preserve">1. Карманов А.Г., Кнышев А.И., Елисеева В.В. </w:t>
      </w:r>
      <w:proofErr w:type="spellStart"/>
      <w:r w:rsidRPr="00531C3F">
        <w:rPr>
          <w:szCs w:val="28"/>
        </w:rPr>
        <w:t>Геоинформационные</w:t>
      </w:r>
      <w:proofErr w:type="spellEnd"/>
      <w:r w:rsidRPr="00531C3F">
        <w:rPr>
          <w:szCs w:val="28"/>
        </w:rPr>
        <w:t xml:space="preserve"> системы территориального управления: Учебное пособие – СПб: Университет ИТМО, 2015.</w:t>
      </w:r>
    </w:p>
    <w:p w:rsidR="00531C3F" w:rsidRPr="00531C3F" w:rsidRDefault="00531C3F" w:rsidP="00531C3F">
      <w:pPr>
        <w:pStyle w:val="a5"/>
        <w:rPr>
          <w:szCs w:val="28"/>
        </w:rPr>
      </w:pPr>
      <w:r w:rsidRPr="00531C3F">
        <w:rPr>
          <w:szCs w:val="28"/>
        </w:rPr>
        <w:t xml:space="preserve">2. </w:t>
      </w:r>
      <w:proofErr w:type="spellStart"/>
      <w:r w:rsidRPr="00531C3F">
        <w:rPr>
          <w:szCs w:val="28"/>
        </w:rPr>
        <w:t>Esri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Press</w:t>
      </w:r>
      <w:proofErr w:type="spellEnd"/>
      <w:r w:rsidRPr="00531C3F">
        <w:rPr>
          <w:szCs w:val="28"/>
        </w:rPr>
        <w:t xml:space="preserve">, Мир </w:t>
      </w:r>
      <w:proofErr w:type="spellStart"/>
      <w:r w:rsidRPr="00531C3F">
        <w:rPr>
          <w:szCs w:val="28"/>
        </w:rPr>
        <w:t>ArcGIS</w:t>
      </w:r>
      <w:proofErr w:type="spellEnd"/>
      <w:r w:rsidRPr="00531C3F">
        <w:rPr>
          <w:szCs w:val="28"/>
        </w:rPr>
        <w:t xml:space="preserve"> - Применение </w:t>
      </w:r>
      <w:proofErr w:type="spellStart"/>
      <w:r w:rsidRPr="00531C3F">
        <w:rPr>
          <w:szCs w:val="28"/>
        </w:rPr>
        <w:t>The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Science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of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Where</w:t>
      </w:r>
      <w:proofErr w:type="spellEnd"/>
      <w:r w:rsidRPr="00531C3F">
        <w:rPr>
          <w:szCs w:val="28"/>
        </w:rPr>
        <w:t xml:space="preserve"> – 10 замечательных идей™ , 380 </w:t>
      </w:r>
      <w:proofErr w:type="spellStart"/>
      <w:r w:rsidRPr="00531C3F">
        <w:rPr>
          <w:szCs w:val="28"/>
        </w:rPr>
        <w:t>New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York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Street</w:t>
      </w:r>
      <w:proofErr w:type="spellEnd"/>
      <w:r w:rsidRPr="00531C3F">
        <w:rPr>
          <w:szCs w:val="28"/>
        </w:rPr>
        <w:t xml:space="preserve">, </w:t>
      </w:r>
      <w:proofErr w:type="spellStart"/>
      <w:r w:rsidRPr="00531C3F">
        <w:rPr>
          <w:szCs w:val="28"/>
        </w:rPr>
        <w:t>Редландс</w:t>
      </w:r>
      <w:proofErr w:type="spellEnd"/>
      <w:r w:rsidRPr="00531C3F">
        <w:rPr>
          <w:szCs w:val="28"/>
        </w:rPr>
        <w:t xml:space="preserve">, Калифорния, США 92373-8100 </w:t>
      </w:r>
      <w:proofErr w:type="spellStart"/>
      <w:r w:rsidRPr="00531C3F">
        <w:rPr>
          <w:szCs w:val="28"/>
        </w:rPr>
        <w:t>Copyright</w:t>
      </w:r>
      <w:proofErr w:type="spellEnd"/>
      <w:r w:rsidRPr="00531C3F">
        <w:rPr>
          <w:szCs w:val="28"/>
        </w:rPr>
        <w:t xml:space="preserve"> © 2017 </w:t>
      </w:r>
      <w:proofErr w:type="spellStart"/>
      <w:r w:rsidRPr="00531C3F">
        <w:rPr>
          <w:szCs w:val="28"/>
        </w:rPr>
        <w:t>Esri</w:t>
      </w:r>
      <w:proofErr w:type="spellEnd"/>
    </w:p>
    <w:p w:rsidR="00531C3F" w:rsidRPr="00531C3F" w:rsidRDefault="00531C3F" w:rsidP="00531C3F">
      <w:pPr>
        <w:pStyle w:val="a5"/>
        <w:rPr>
          <w:szCs w:val="28"/>
        </w:rPr>
      </w:pPr>
      <w:r w:rsidRPr="00531C3F">
        <w:rPr>
          <w:szCs w:val="28"/>
        </w:rPr>
        <w:t xml:space="preserve">3. </w:t>
      </w:r>
      <w:proofErr w:type="spellStart"/>
      <w:r w:rsidRPr="00531C3F">
        <w:rPr>
          <w:szCs w:val="28"/>
        </w:rPr>
        <w:t>Курлович</w:t>
      </w:r>
      <w:proofErr w:type="spellEnd"/>
      <w:r w:rsidRPr="00531C3F">
        <w:rPr>
          <w:szCs w:val="28"/>
        </w:rPr>
        <w:t xml:space="preserve">, Д.М. </w:t>
      </w:r>
      <w:proofErr w:type="spellStart"/>
      <w:r w:rsidRPr="00531C3F">
        <w:rPr>
          <w:szCs w:val="28"/>
        </w:rPr>
        <w:t>Геоинформационные</w:t>
      </w:r>
      <w:proofErr w:type="spellEnd"/>
      <w:r w:rsidRPr="00531C3F">
        <w:rPr>
          <w:szCs w:val="28"/>
        </w:rPr>
        <w:t xml:space="preserve"> методы анализа и прогнозирования погоды : </w:t>
      </w:r>
      <w:proofErr w:type="spellStart"/>
      <w:r w:rsidRPr="00531C3F">
        <w:rPr>
          <w:szCs w:val="28"/>
        </w:rPr>
        <w:t>учеб</w:t>
      </w:r>
      <w:proofErr w:type="gramStart"/>
      <w:r w:rsidRPr="00531C3F">
        <w:rPr>
          <w:szCs w:val="28"/>
        </w:rPr>
        <w:t>.-</w:t>
      </w:r>
      <w:proofErr w:type="gramEnd"/>
      <w:r w:rsidRPr="00531C3F">
        <w:rPr>
          <w:szCs w:val="28"/>
        </w:rPr>
        <w:t>метод</w:t>
      </w:r>
      <w:proofErr w:type="spellEnd"/>
      <w:r w:rsidRPr="00531C3F">
        <w:rPr>
          <w:szCs w:val="28"/>
        </w:rPr>
        <w:t xml:space="preserve">. пособие / Д.М. </w:t>
      </w:r>
      <w:proofErr w:type="spellStart"/>
      <w:r w:rsidRPr="00531C3F">
        <w:rPr>
          <w:szCs w:val="28"/>
        </w:rPr>
        <w:t>Курлович</w:t>
      </w:r>
      <w:proofErr w:type="spellEnd"/>
      <w:r w:rsidRPr="00531C3F">
        <w:rPr>
          <w:szCs w:val="28"/>
        </w:rPr>
        <w:t>. – Минск</w:t>
      </w:r>
      <w:proofErr w:type="gramStart"/>
      <w:r w:rsidRPr="00531C3F">
        <w:rPr>
          <w:szCs w:val="28"/>
        </w:rPr>
        <w:t xml:space="preserve"> :</w:t>
      </w:r>
      <w:proofErr w:type="gramEnd"/>
      <w:r w:rsidRPr="00531C3F">
        <w:rPr>
          <w:szCs w:val="28"/>
        </w:rPr>
        <w:t xml:space="preserve"> БГУ, 2013.</w:t>
      </w:r>
    </w:p>
    <w:p w:rsidR="00531C3F" w:rsidRPr="00531C3F" w:rsidRDefault="00531C3F" w:rsidP="00531C3F">
      <w:pPr>
        <w:pStyle w:val="a5"/>
        <w:rPr>
          <w:szCs w:val="28"/>
          <w:lang w:val="en-US"/>
        </w:rPr>
      </w:pPr>
      <w:r w:rsidRPr="00531C3F">
        <w:rPr>
          <w:szCs w:val="28"/>
          <w:lang w:val="en-US"/>
        </w:rPr>
        <w:t xml:space="preserve">4. </w:t>
      </w:r>
      <w:proofErr w:type="spellStart"/>
      <w:r w:rsidRPr="00531C3F">
        <w:rPr>
          <w:szCs w:val="28"/>
          <w:lang w:val="en-US"/>
        </w:rPr>
        <w:t>Clemmer</w:t>
      </w:r>
      <w:proofErr w:type="spellEnd"/>
      <w:r w:rsidRPr="00531C3F">
        <w:rPr>
          <w:szCs w:val="28"/>
          <w:lang w:val="en-US"/>
        </w:rPr>
        <w:t>, Gina.  2013.  The GIS 20: Essential Skills.  Redlands California: ESRI Press.</w:t>
      </w:r>
    </w:p>
    <w:p w:rsidR="00531C3F" w:rsidRPr="00531C3F" w:rsidRDefault="00531C3F" w:rsidP="00531C3F">
      <w:pPr>
        <w:pStyle w:val="a5"/>
        <w:rPr>
          <w:szCs w:val="28"/>
          <w:lang w:val="en-US"/>
        </w:rPr>
      </w:pPr>
      <w:r w:rsidRPr="00531C3F">
        <w:rPr>
          <w:szCs w:val="28"/>
          <w:lang w:val="en-US"/>
        </w:rPr>
        <w:t xml:space="preserve">5. Cope, Megan and Elwood, Sarah.  2009.  Qualitative GIS: A Mixed Methods Approach.  </w:t>
      </w:r>
      <w:proofErr w:type="gramStart"/>
      <w:r w:rsidRPr="00531C3F">
        <w:rPr>
          <w:szCs w:val="28"/>
          <w:lang w:val="en-US"/>
        </w:rPr>
        <w:t>Sage.</w:t>
      </w:r>
      <w:proofErr w:type="gramEnd"/>
    </w:p>
    <w:p w:rsidR="00531C3F" w:rsidRPr="00531C3F" w:rsidRDefault="00531C3F" w:rsidP="00531C3F">
      <w:pPr>
        <w:pStyle w:val="a5"/>
        <w:rPr>
          <w:szCs w:val="28"/>
          <w:lang w:val="en-US"/>
        </w:rPr>
      </w:pPr>
      <w:r w:rsidRPr="00531C3F">
        <w:rPr>
          <w:szCs w:val="28"/>
          <w:lang w:val="en-US"/>
        </w:rPr>
        <w:t xml:space="preserve">6. Harder, Christian; </w:t>
      </w:r>
      <w:proofErr w:type="spellStart"/>
      <w:r w:rsidRPr="00531C3F">
        <w:rPr>
          <w:szCs w:val="28"/>
          <w:lang w:val="en-US"/>
        </w:rPr>
        <w:t>Ormsby</w:t>
      </w:r>
      <w:proofErr w:type="spellEnd"/>
      <w:r w:rsidRPr="00531C3F">
        <w:rPr>
          <w:szCs w:val="28"/>
          <w:lang w:val="en-US"/>
        </w:rPr>
        <w:t xml:space="preserve">, Tim; and </w:t>
      </w:r>
      <w:proofErr w:type="spellStart"/>
      <w:r w:rsidRPr="00531C3F">
        <w:rPr>
          <w:szCs w:val="28"/>
          <w:lang w:val="en-US"/>
        </w:rPr>
        <w:t>Balstrom</w:t>
      </w:r>
      <w:proofErr w:type="spellEnd"/>
      <w:r w:rsidRPr="00531C3F">
        <w:rPr>
          <w:szCs w:val="28"/>
          <w:lang w:val="en-US"/>
        </w:rPr>
        <w:t xml:space="preserve">, Thomas.  2013.  Understanding GIS: An </w:t>
      </w:r>
      <w:proofErr w:type="spellStart"/>
      <w:r w:rsidRPr="00531C3F">
        <w:rPr>
          <w:szCs w:val="28"/>
          <w:lang w:val="en-US"/>
        </w:rPr>
        <w:t>ArcGIS</w:t>
      </w:r>
      <w:proofErr w:type="spellEnd"/>
      <w:r w:rsidRPr="00531C3F">
        <w:rPr>
          <w:szCs w:val="28"/>
          <w:lang w:val="en-US"/>
        </w:rPr>
        <w:t xml:space="preserve"> workbook.  Redlands California: ESRI press.</w:t>
      </w:r>
    </w:p>
    <w:p w:rsidR="00531C3F" w:rsidRPr="00531C3F" w:rsidRDefault="00531C3F" w:rsidP="00531C3F">
      <w:pPr>
        <w:pStyle w:val="a5"/>
        <w:rPr>
          <w:szCs w:val="28"/>
        </w:rPr>
      </w:pPr>
      <w:r w:rsidRPr="00531C3F">
        <w:rPr>
          <w:szCs w:val="28"/>
          <w:lang w:val="en-US"/>
        </w:rPr>
        <w:t xml:space="preserve">7. </w:t>
      </w:r>
      <w:proofErr w:type="spellStart"/>
      <w:r w:rsidRPr="00531C3F">
        <w:rPr>
          <w:szCs w:val="28"/>
          <w:lang w:val="en-US"/>
        </w:rPr>
        <w:t>Keranen</w:t>
      </w:r>
      <w:proofErr w:type="spellEnd"/>
      <w:r w:rsidRPr="00531C3F">
        <w:rPr>
          <w:szCs w:val="28"/>
          <w:lang w:val="en-US"/>
        </w:rPr>
        <w:t xml:space="preserve">, Kathryn.  2012.  Making Spatial Decisions Using GIS: A Workbook.  </w:t>
      </w:r>
      <w:proofErr w:type="spellStart"/>
      <w:r w:rsidRPr="00531C3F">
        <w:rPr>
          <w:szCs w:val="28"/>
        </w:rPr>
        <w:t>Redlands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California</w:t>
      </w:r>
      <w:proofErr w:type="spellEnd"/>
      <w:r w:rsidRPr="00531C3F">
        <w:rPr>
          <w:szCs w:val="28"/>
        </w:rPr>
        <w:t xml:space="preserve">: ESRI </w:t>
      </w:r>
      <w:proofErr w:type="spellStart"/>
      <w:r w:rsidRPr="00531C3F">
        <w:rPr>
          <w:szCs w:val="28"/>
        </w:rPr>
        <w:t>Press</w:t>
      </w:r>
      <w:proofErr w:type="spellEnd"/>
      <w:r w:rsidRPr="00531C3F">
        <w:rPr>
          <w:szCs w:val="28"/>
        </w:rPr>
        <w:t>.</w:t>
      </w:r>
    </w:p>
    <w:p w:rsidR="00E73696" w:rsidRPr="00531C3F" w:rsidRDefault="00531C3F" w:rsidP="00531C3F">
      <w:pPr>
        <w:pStyle w:val="a5"/>
        <w:rPr>
          <w:szCs w:val="28"/>
          <w:lang w:val="en-US"/>
        </w:rPr>
      </w:pPr>
      <w:r w:rsidRPr="00531C3F">
        <w:rPr>
          <w:szCs w:val="28"/>
          <w:lang w:val="en-US"/>
        </w:rPr>
        <w:t xml:space="preserve">8. Longley, Paul; </w:t>
      </w:r>
      <w:proofErr w:type="spellStart"/>
      <w:r w:rsidRPr="00531C3F">
        <w:rPr>
          <w:szCs w:val="28"/>
          <w:lang w:val="en-US"/>
        </w:rPr>
        <w:t>Goodchild</w:t>
      </w:r>
      <w:proofErr w:type="spellEnd"/>
      <w:r w:rsidRPr="00531C3F">
        <w:rPr>
          <w:szCs w:val="28"/>
          <w:lang w:val="en-US"/>
        </w:rPr>
        <w:t xml:space="preserve">, Michael; Maguire, David; and </w:t>
      </w:r>
      <w:proofErr w:type="spellStart"/>
      <w:r w:rsidRPr="00531C3F">
        <w:rPr>
          <w:szCs w:val="28"/>
          <w:lang w:val="en-US"/>
        </w:rPr>
        <w:t>Rhind</w:t>
      </w:r>
      <w:proofErr w:type="spellEnd"/>
      <w:r w:rsidRPr="00531C3F">
        <w:rPr>
          <w:szCs w:val="28"/>
          <w:lang w:val="en-US"/>
        </w:rPr>
        <w:t xml:space="preserve">, David.  </w:t>
      </w:r>
      <w:r w:rsidRPr="00531C3F">
        <w:rPr>
          <w:szCs w:val="28"/>
        </w:rPr>
        <w:t xml:space="preserve">2011.  </w:t>
      </w:r>
      <w:proofErr w:type="spellStart"/>
      <w:r w:rsidRPr="00531C3F">
        <w:rPr>
          <w:szCs w:val="28"/>
        </w:rPr>
        <w:t>Geographic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Information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Systems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and</w:t>
      </w:r>
      <w:proofErr w:type="spellEnd"/>
      <w:r w:rsidRPr="00531C3F">
        <w:rPr>
          <w:szCs w:val="28"/>
        </w:rPr>
        <w:t xml:space="preserve"> </w:t>
      </w:r>
      <w:proofErr w:type="spellStart"/>
      <w:r w:rsidRPr="00531C3F">
        <w:rPr>
          <w:szCs w:val="28"/>
        </w:rPr>
        <w:t>Science</w:t>
      </w:r>
      <w:proofErr w:type="spellEnd"/>
      <w:r w:rsidRPr="00531C3F">
        <w:rPr>
          <w:szCs w:val="28"/>
        </w:rPr>
        <w:t xml:space="preserve">.  </w:t>
      </w:r>
      <w:proofErr w:type="spellStart"/>
      <w:r w:rsidRPr="00531C3F">
        <w:rPr>
          <w:szCs w:val="28"/>
        </w:rPr>
        <w:t>Wiley</w:t>
      </w:r>
      <w:proofErr w:type="spellEnd"/>
    </w:p>
    <w:sectPr w:rsidR="00E73696" w:rsidRPr="00531C3F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5"/>
    <w:rsid w:val="00002852"/>
    <w:rsid w:val="0000389B"/>
    <w:rsid w:val="00011B84"/>
    <w:rsid w:val="0001377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1A25"/>
    <w:rsid w:val="00053E22"/>
    <w:rsid w:val="000547DD"/>
    <w:rsid w:val="000548A7"/>
    <w:rsid w:val="00054E7C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1DF8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27A7B"/>
    <w:rsid w:val="001310B7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10FC"/>
    <w:rsid w:val="001B2771"/>
    <w:rsid w:val="001B43CD"/>
    <w:rsid w:val="001B6C05"/>
    <w:rsid w:val="001C1B10"/>
    <w:rsid w:val="001C2B52"/>
    <w:rsid w:val="001C7921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22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07B74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0C2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C4A78"/>
    <w:rsid w:val="003D1F62"/>
    <w:rsid w:val="003E0FE0"/>
    <w:rsid w:val="003E2D8D"/>
    <w:rsid w:val="003E304E"/>
    <w:rsid w:val="003E380D"/>
    <w:rsid w:val="003E3DCA"/>
    <w:rsid w:val="003E5026"/>
    <w:rsid w:val="003E54B3"/>
    <w:rsid w:val="003E5500"/>
    <w:rsid w:val="003E7AA1"/>
    <w:rsid w:val="003F07E1"/>
    <w:rsid w:val="003F0ABC"/>
    <w:rsid w:val="003F0D61"/>
    <w:rsid w:val="003F39A7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57A84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C6E45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1C3F"/>
    <w:rsid w:val="00532648"/>
    <w:rsid w:val="005454A4"/>
    <w:rsid w:val="00545FBD"/>
    <w:rsid w:val="0054701F"/>
    <w:rsid w:val="00550875"/>
    <w:rsid w:val="00554615"/>
    <w:rsid w:val="005553D3"/>
    <w:rsid w:val="00557436"/>
    <w:rsid w:val="005575AD"/>
    <w:rsid w:val="00557DCC"/>
    <w:rsid w:val="00557EC3"/>
    <w:rsid w:val="005602B9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526"/>
    <w:rsid w:val="00593A20"/>
    <w:rsid w:val="00593BF2"/>
    <w:rsid w:val="00595A56"/>
    <w:rsid w:val="0059649A"/>
    <w:rsid w:val="00597788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5F56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A415F"/>
    <w:rsid w:val="006B03CB"/>
    <w:rsid w:val="006B0970"/>
    <w:rsid w:val="006B24E0"/>
    <w:rsid w:val="006B3B27"/>
    <w:rsid w:val="006B425C"/>
    <w:rsid w:val="006B705A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5641C"/>
    <w:rsid w:val="0076010A"/>
    <w:rsid w:val="0076035A"/>
    <w:rsid w:val="00763F59"/>
    <w:rsid w:val="00766AE2"/>
    <w:rsid w:val="007672C1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2375"/>
    <w:rsid w:val="008F3BCA"/>
    <w:rsid w:val="00900DBC"/>
    <w:rsid w:val="00901254"/>
    <w:rsid w:val="00905314"/>
    <w:rsid w:val="009060EF"/>
    <w:rsid w:val="00910AC7"/>
    <w:rsid w:val="00912432"/>
    <w:rsid w:val="00913D4C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4FD6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D5D7D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77A"/>
    <w:rsid w:val="00A86953"/>
    <w:rsid w:val="00A90396"/>
    <w:rsid w:val="00A9110D"/>
    <w:rsid w:val="00A9280F"/>
    <w:rsid w:val="00A93A57"/>
    <w:rsid w:val="00A97B54"/>
    <w:rsid w:val="00AA02B2"/>
    <w:rsid w:val="00AA2A14"/>
    <w:rsid w:val="00AA3E02"/>
    <w:rsid w:val="00AA45FC"/>
    <w:rsid w:val="00AA65CA"/>
    <w:rsid w:val="00AB116C"/>
    <w:rsid w:val="00AB239A"/>
    <w:rsid w:val="00AB27EB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36D36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232E"/>
    <w:rsid w:val="00B77F8A"/>
    <w:rsid w:val="00B81F0D"/>
    <w:rsid w:val="00B92198"/>
    <w:rsid w:val="00B93328"/>
    <w:rsid w:val="00B94975"/>
    <w:rsid w:val="00B97183"/>
    <w:rsid w:val="00BA0792"/>
    <w:rsid w:val="00BA24CC"/>
    <w:rsid w:val="00BA5D26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BF4C22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27356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6808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4FCC"/>
    <w:rsid w:val="00CF5FE0"/>
    <w:rsid w:val="00CF601D"/>
    <w:rsid w:val="00D02621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801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87DCD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3696"/>
    <w:rsid w:val="00E75EE7"/>
    <w:rsid w:val="00E76227"/>
    <w:rsid w:val="00E83D6C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17915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A7926"/>
    <w:rsid w:val="00FB326E"/>
    <w:rsid w:val="00FB3A54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736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4A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3C4A78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a"/>
    <w:rsid w:val="003C4A78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3C4A78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rsid w:val="003C4A78"/>
    <w:pPr>
      <w:widowControl w:val="0"/>
      <w:autoSpaceDE w:val="0"/>
      <w:autoSpaceDN w:val="0"/>
      <w:adjustRightInd w:val="0"/>
    </w:pPr>
  </w:style>
  <w:style w:type="paragraph" w:styleId="ab">
    <w:name w:val="No Spacing"/>
    <w:uiPriority w:val="1"/>
    <w:qFormat/>
    <w:rsid w:val="003C4A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a0"/>
    <w:rsid w:val="00531C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User Windows</cp:lastModifiedBy>
  <cp:revision>9</cp:revision>
  <dcterms:created xsi:type="dcterms:W3CDTF">2018-11-27T03:42:00Z</dcterms:created>
  <dcterms:modified xsi:type="dcterms:W3CDTF">2020-10-17T09:04:00Z</dcterms:modified>
</cp:coreProperties>
</file>